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406A" w14:textId="6F405B78" w:rsidR="00690C6A" w:rsidRPr="00690C6A" w:rsidRDefault="00690C6A" w:rsidP="00690C6A">
      <w:pPr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0C6A">
        <w:rPr>
          <w:rFonts w:ascii="Times New Roman" w:hAnsi="Times New Roman" w:cs="Times New Roman"/>
          <w:b/>
          <w:sz w:val="28"/>
          <w:szCs w:val="28"/>
        </w:rPr>
        <w:t xml:space="preserve">Информация об открытии проекта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046AB" w:rsidRPr="000046AB">
        <w:rPr>
          <w:rFonts w:ascii="Times New Roman" w:hAnsi="Times New Roman" w:cs="Times New Roman"/>
          <w:b/>
          <w:sz w:val="28"/>
          <w:szCs w:val="28"/>
        </w:rPr>
        <w:t>Оптимизация процесса взаимодействия с подведомственными учреждениями по работе с обращениями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90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8E18AC" w14:textId="77777777" w:rsidR="00690C6A" w:rsidRPr="00690C6A" w:rsidRDefault="00690C6A" w:rsidP="00690C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EFBFB" w14:textId="4690ABCA" w:rsidR="000046AB" w:rsidRDefault="000046AB" w:rsidP="00247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AB">
        <w:rPr>
          <w:rFonts w:ascii="Times New Roman" w:hAnsi="Times New Roman" w:cs="Times New Roman"/>
          <w:sz w:val="28"/>
          <w:szCs w:val="28"/>
        </w:rPr>
        <w:t xml:space="preserve">Целью проекта является к </w:t>
      </w:r>
      <w:r>
        <w:rPr>
          <w:rFonts w:ascii="Times New Roman" w:hAnsi="Times New Roman" w:cs="Times New Roman"/>
          <w:sz w:val="28"/>
          <w:szCs w:val="28"/>
        </w:rPr>
        <w:t>августу</w:t>
      </w:r>
      <w:r w:rsidRPr="000046AB">
        <w:rPr>
          <w:rFonts w:ascii="Times New Roman" w:hAnsi="Times New Roman" w:cs="Times New Roman"/>
          <w:sz w:val="28"/>
          <w:szCs w:val="28"/>
        </w:rPr>
        <w:t xml:space="preserve"> 2023 года сократить не менее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0046AB">
        <w:rPr>
          <w:rFonts w:ascii="Times New Roman" w:hAnsi="Times New Roman" w:cs="Times New Roman"/>
          <w:sz w:val="28"/>
          <w:szCs w:val="28"/>
        </w:rPr>
        <w:t xml:space="preserve">на 50 % длительность протекания процесса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046AB">
        <w:rPr>
          <w:rFonts w:ascii="Times New Roman" w:hAnsi="Times New Roman" w:cs="Times New Roman"/>
          <w:sz w:val="28"/>
          <w:szCs w:val="28"/>
        </w:rPr>
        <w:t>с подведомственными учреждениями по работе с обращениями граждан.</w:t>
      </w:r>
    </w:p>
    <w:p w14:paraId="7CE523D6" w14:textId="57F9C8F5" w:rsidR="00690C6A" w:rsidRPr="00690C6A" w:rsidRDefault="00690C6A" w:rsidP="00247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6A">
        <w:rPr>
          <w:rFonts w:ascii="Times New Roman" w:hAnsi="Times New Roman" w:cs="Times New Roman"/>
          <w:sz w:val="28"/>
          <w:szCs w:val="28"/>
        </w:rPr>
        <w:t xml:space="preserve">Именно в рамках бережливого управления планируется реализовать проект </w:t>
      </w:r>
      <w:r w:rsidR="000046AB" w:rsidRPr="000046AB">
        <w:rPr>
          <w:rFonts w:ascii="Times New Roman" w:hAnsi="Times New Roman" w:cs="Times New Roman"/>
          <w:sz w:val="28"/>
          <w:szCs w:val="28"/>
        </w:rPr>
        <w:t xml:space="preserve">«Оптимизация процесса взаимодействия с подведомственными учреждениями по работе с обращениями граждан» </w:t>
      </w:r>
      <w:r w:rsidRPr="00690C6A">
        <w:rPr>
          <w:rFonts w:ascii="Times New Roman" w:hAnsi="Times New Roman" w:cs="Times New Roman"/>
          <w:sz w:val="28"/>
          <w:szCs w:val="28"/>
        </w:rPr>
        <w:t xml:space="preserve">разработанный специалистами </w:t>
      </w:r>
      <w:r w:rsidR="000046AB">
        <w:rPr>
          <w:rFonts w:ascii="Times New Roman" w:hAnsi="Times New Roman" w:cs="Times New Roman"/>
          <w:sz w:val="28"/>
          <w:szCs w:val="28"/>
        </w:rPr>
        <w:t>отдела развития социальной сферы и общественных отношений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Шебекинского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Pr="00690C6A">
        <w:rPr>
          <w:rFonts w:ascii="Times New Roman" w:hAnsi="Times New Roman" w:cs="Times New Roman"/>
          <w:iCs/>
          <w:sz w:val="28"/>
          <w:szCs w:val="28"/>
        </w:rPr>
        <w:t>округа</w:t>
      </w:r>
      <w:r w:rsidRPr="00690C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9CBA08" w14:textId="40666BB1" w:rsidR="00690C6A" w:rsidRDefault="00690C6A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6A">
        <w:rPr>
          <w:rFonts w:ascii="Times New Roman" w:hAnsi="Times New Roman" w:cs="Times New Roman"/>
          <w:sz w:val="28"/>
          <w:szCs w:val="28"/>
        </w:rPr>
        <w:t>В рамках проекта плани</w:t>
      </w:r>
      <w:r w:rsidR="000046AB">
        <w:rPr>
          <w:rFonts w:ascii="Times New Roman" w:hAnsi="Times New Roman" w:cs="Times New Roman"/>
          <w:sz w:val="28"/>
          <w:szCs w:val="28"/>
        </w:rPr>
        <w:t>руется сократить не менее чем</w:t>
      </w:r>
      <w:r w:rsidRPr="00690C6A">
        <w:rPr>
          <w:rFonts w:ascii="Times New Roman" w:hAnsi="Times New Roman" w:cs="Times New Roman"/>
          <w:sz w:val="28"/>
          <w:szCs w:val="28"/>
        </w:rPr>
        <w:t xml:space="preserve"> </w:t>
      </w:r>
      <w:r w:rsidR="000046AB" w:rsidRPr="000046AB">
        <w:rPr>
          <w:rFonts w:ascii="Times New Roman" w:hAnsi="Times New Roman" w:cs="Times New Roman"/>
          <w:sz w:val="28"/>
          <w:szCs w:val="28"/>
        </w:rPr>
        <w:t>на 50 % длительность протекания процесса взаимодействия с подведомственными учреждениями по работе с обращениями граждан</w:t>
      </w:r>
    </w:p>
    <w:p w14:paraId="2EADA985" w14:textId="77777777" w:rsidR="000046AB" w:rsidRDefault="000046AB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8CE18" w14:textId="47B2BA9B" w:rsidR="000046AB" w:rsidRDefault="000046AB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36E064" wp14:editId="2D483F57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A72CFD" w14:textId="77777777" w:rsidR="000046AB" w:rsidRDefault="000046AB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9B753" w14:textId="4AAABCFE" w:rsidR="00690C6A" w:rsidRDefault="000046AB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5710E0" wp14:editId="4550DFE9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D2BA8" w14:textId="77777777" w:rsidR="000046AB" w:rsidRDefault="000046AB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3D089" w14:textId="72AB3B8F" w:rsidR="000046AB" w:rsidRDefault="000046AB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E4745" wp14:editId="5076A52B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CC53B" w14:textId="1301FDD6" w:rsidR="00716800" w:rsidRPr="00690C6A" w:rsidRDefault="0024741A" w:rsidP="00690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br/>
      </w:r>
    </w:p>
    <w:sectPr w:rsidR="00716800" w:rsidRPr="00690C6A" w:rsidSect="002474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6A"/>
    <w:rsid w:val="000046AB"/>
    <w:rsid w:val="0024741A"/>
    <w:rsid w:val="00615ACE"/>
    <w:rsid w:val="0066017D"/>
    <w:rsid w:val="00690C6A"/>
    <w:rsid w:val="0071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3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0C6A"/>
    <w:rPr>
      <w:i/>
      <w:iCs/>
    </w:rPr>
  </w:style>
  <w:style w:type="character" w:styleId="a4">
    <w:name w:val="Hyperlink"/>
    <w:basedOn w:val="a0"/>
    <w:uiPriority w:val="99"/>
    <w:semiHidden/>
    <w:unhideWhenUsed/>
    <w:rsid w:val="00690C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0C6A"/>
    <w:rPr>
      <w:i/>
      <w:iCs/>
    </w:rPr>
  </w:style>
  <w:style w:type="character" w:styleId="a4">
    <w:name w:val="Hyperlink"/>
    <w:basedOn w:val="a0"/>
    <w:uiPriority w:val="99"/>
    <w:semiHidden/>
    <w:unhideWhenUsed/>
    <w:rsid w:val="00690C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Gulizar</dc:creator>
  <cp:lastModifiedBy>Ozerova</cp:lastModifiedBy>
  <cp:revision>2</cp:revision>
  <cp:lastPrinted>2023-06-13T08:44:00Z</cp:lastPrinted>
  <dcterms:created xsi:type="dcterms:W3CDTF">2023-07-10T15:39:00Z</dcterms:created>
  <dcterms:modified xsi:type="dcterms:W3CDTF">2023-07-10T15:39:00Z</dcterms:modified>
</cp:coreProperties>
</file>